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hAnsi="宋体" w:eastAsia="方正小标宋_GBK"/>
          <w:color w:val="00000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陕西省机关事业单位工勤人员破格晋升（申报）技术等级汇总表</w:t>
      </w:r>
    </w:p>
    <w:p>
      <w:pPr>
        <w:wordWrap w:val="0"/>
        <w:topLinePunct/>
        <w:rPr>
          <w:rFonts w:hint="default" w:ascii="仿宋_GB2312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填报时间：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            填报人：             联系电话</w:t>
      </w:r>
    </w:p>
    <w:tbl>
      <w:tblPr>
        <w:tblStyle w:val="6"/>
        <w:tblW w:w="138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8"/>
        <w:gridCol w:w="881"/>
        <w:gridCol w:w="815"/>
        <w:gridCol w:w="1795"/>
        <w:gridCol w:w="1048"/>
        <w:gridCol w:w="838"/>
        <w:gridCol w:w="835"/>
        <w:gridCol w:w="734"/>
        <w:gridCol w:w="732"/>
        <w:gridCol w:w="734"/>
        <w:gridCol w:w="838"/>
        <w:gridCol w:w="731"/>
        <w:gridCol w:w="733"/>
        <w:gridCol w:w="1047"/>
        <w:gridCol w:w="852"/>
        <w:gridCol w:w="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12"/>
              </w:tabs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序号</w:t>
            </w:r>
          </w:p>
        </w:tc>
        <w:tc>
          <w:tcPr>
            <w:tcW w:w="8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姓名</w:t>
            </w:r>
          </w:p>
        </w:tc>
        <w:tc>
          <w:tcPr>
            <w:tcW w:w="8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工作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单位</w:t>
            </w:r>
          </w:p>
        </w:tc>
        <w:tc>
          <w:tcPr>
            <w:tcW w:w="17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身份证号码</w:t>
            </w:r>
          </w:p>
        </w:tc>
        <w:tc>
          <w:tcPr>
            <w:tcW w:w="1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申报人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联系方式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现有岗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位等级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证书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破格类型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比武竞赛</w:t>
            </w:r>
          </w:p>
        </w:tc>
        <w:tc>
          <w:tcPr>
            <w:tcW w:w="23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技术革新（技术发明）</w:t>
            </w:r>
          </w:p>
        </w:tc>
        <w:tc>
          <w:tcPr>
            <w:tcW w:w="26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荣誉称号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晋升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等级</w:t>
            </w: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申报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等级</w:t>
            </w:r>
          </w:p>
        </w:tc>
        <w:tc>
          <w:tcPr>
            <w:tcW w:w="73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竞赛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名称</w:t>
            </w: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名次</w:t>
            </w: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证书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编号</w:t>
            </w:r>
          </w:p>
        </w:tc>
        <w:tc>
          <w:tcPr>
            <w:tcW w:w="73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名称</w:t>
            </w:r>
          </w:p>
        </w:tc>
        <w:tc>
          <w:tcPr>
            <w:tcW w:w="73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排名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称号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名称</w:t>
            </w:r>
          </w:p>
        </w:tc>
        <w:tc>
          <w:tcPr>
            <w:tcW w:w="8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授予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单位</w:t>
            </w:r>
          </w:p>
        </w:tc>
        <w:tc>
          <w:tcPr>
            <w:tcW w:w="7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授予</w:t>
            </w:r>
          </w:p>
          <w:p>
            <w:pPr>
              <w:topLinePunct/>
              <w:spacing w:line="280" w:lineRule="exact"/>
              <w:jc w:val="center"/>
              <w:rPr>
                <w:rFonts w:ascii="方正黑体_GBK" w:hAnsi="黑体" w:eastAsia="方正黑体_GBK"/>
                <w:color w:val="000000"/>
                <w:szCs w:val="21"/>
              </w:rPr>
            </w:pPr>
            <w:r>
              <w:rPr>
                <w:rFonts w:hint="eastAsia" w:ascii="方正黑体_GBK" w:hAnsi="黑体" w:eastAsia="方正黑体_GBK"/>
                <w:color w:val="000000"/>
                <w:szCs w:val="21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1" w:type="dxa"/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55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15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5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5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3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47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_GB2312" w:hAnsi="黑体" w:eastAsia="仿宋_GB2312"/>
          <w:color w:val="000000"/>
          <w:sz w:val="24"/>
          <w:szCs w:val="24"/>
        </w:rPr>
      </w:pPr>
      <w:r>
        <w:rPr>
          <w:rFonts w:hint="eastAsia" w:ascii="仿宋_GB2312" w:hAnsi="黑体" w:eastAsia="仿宋_GB2312"/>
          <w:color w:val="000000"/>
          <w:sz w:val="24"/>
          <w:szCs w:val="24"/>
        </w:rPr>
        <w:t>注：此表由工勤人员所在单位工考工作主管人员填报，一式两份。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color w:val="000000"/>
          <w:sz w:val="24"/>
          <w:szCs w:val="24"/>
        </w:rPr>
        <w:sectPr>
          <w:footerReference r:id="rId3" w:type="default"/>
          <w:pgSz w:w="16838" w:h="11906" w:orient="landscape"/>
          <w:pgMar w:top="1417" w:right="1701" w:bottom="1417" w:left="1701" w:header="851" w:footer="1134" w:gutter="0"/>
          <w:paperSrc/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主管部门</w:t>
      </w:r>
      <w:r>
        <w:rPr>
          <w:rFonts w:hint="eastAsia" w:ascii="仿宋_GB2312" w:eastAsia="仿宋_GB2312"/>
          <w:color w:val="000000"/>
          <w:sz w:val="24"/>
          <w:szCs w:val="24"/>
        </w:rPr>
        <w:t>：（盖章）</w:t>
      </w:r>
      <w:r>
        <w:rPr>
          <w:rFonts w:ascii="仿宋_GB2312" w:eastAsia="仿宋_GB2312"/>
          <w:color w:val="000000"/>
          <w:sz w:val="24"/>
          <w:szCs w:val="24"/>
        </w:rPr>
        <w:t xml:space="preserve">           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人社部门</w:t>
      </w:r>
      <w:r>
        <w:rPr>
          <w:rFonts w:hint="eastAsia" w:ascii="仿宋_GB2312" w:eastAsia="仿宋_GB2312"/>
          <w:color w:val="000000"/>
          <w:sz w:val="24"/>
          <w:szCs w:val="24"/>
        </w:rPr>
        <w:t>：（盖章）</w:t>
      </w:r>
    </w:p>
    <w:p/>
    <w:sectPr>
      <w:footerReference r:id="rId4" w:type="default"/>
      <w:pgSz w:w="16838" w:h="11906" w:orient="landscape"/>
      <w:pgMar w:top="1531" w:right="1701" w:bottom="1531" w:left="1984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F31F8C-5637-4735-9D0E-77DDDF6B37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4C8E0F9F-BFA9-4963-8C99-B561E03AEC1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AAC69CA-5392-474B-929A-837467A2BF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FEEDDE3-6375-41EB-8042-038869F2155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FF3DF2AB-CB9C-4945-A9BA-E964E17E4E5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17</w:t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YTE0MzQyY2U4Y2RjMGY3ZDQ1NDM4N2YzMWFiZDIifQ=="/>
  </w:docVars>
  <w:rsids>
    <w:rsidRoot w:val="1597204B"/>
    <w:rsid w:val="159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ind w:left="103"/>
    </w:pPr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2022-05-27T01:58:00Z</dcterms:created>
  <dc:creator>亦帆</dc:creator>
  <cp:lastModifiedBy>亦帆</cp:lastModifiedBy>
  <dcterms:modified xsi:type="dcterms:W3CDTF">2022-05-27T02:03:19Z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1D6A1A5CCEF541AFAAC97AE7F58A2DEB</vt:lpwstr>
  </property>
</Properties>
</file>